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47" w:rsidRDefault="00E40B5D">
      <w:pPr>
        <w:rPr>
          <w:sz w:val="28"/>
          <w:szCs w:val="28"/>
          <w:u w:val="single"/>
        </w:rPr>
      </w:pPr>
      <w:r w:rsidRPr="00E40B5D">
        <w:rPr>
          <w:sz w:val="28"/>
          <w:szCs w:val="28"/>
          <w:u w:val="single"/>
        </w:rPr>
        <w:t xml:space="preserve">Drama Learning Cycle </w:t>
      </w:r>
      <w:r>
        <w:rPr>
          <w:sz w:val="28"/>
          <w:szCs w:val="28"/>
          <w:u w:val="single"/>
        </w:rPr>
        <w:t>Topic Schedule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Year 7: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LC1: Mime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LC2: Beowulf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LC3: Melodrama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LC4: Alternative worlds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Year 8: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LC1: Commit the crime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LC2: Retelling Shakespeare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LC3: Musicals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LC4: Trestle masks</w:t>
      </w:r>
    </w:p>
    <w:p w:rsidR="00E40B5D" w:rsidRDefault="00E40B5D">
      <w:pPr>
        <w:rPr>
          <w:sz w:val="28"/>
          <w:szCs w:val="28"/>
          <w:u w:val="single"/>
        </w:rPr>
      </w:pP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Year 10: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LC1: Specialism terminology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LC2: Devising skills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LC3: Devising drama mock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LC4: Devising Drama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LC5: Blood Brothers</w:t>
      </w:r>
    </w:p>
    <w:p w:rsid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LC6: Texts in Practice Mock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bookmarkStart w:id="0" w:name="_GoBack"/>
      <w:bookmarkEnd w:id="0"/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Year 11: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LC1: Devising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LC2: texts in Practice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LC3: Texts in Practice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LC4: Blood Brothers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LC5: Live theatre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40B5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LC6: Revision</w:t>
      </w:r>
    </w:p>
    <w:p w:rsidR="00E40B5D" w:rsidRPr="00E40B5D" w:rsidRDefault="00E40B5D" w:rsidP="00E4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E40B5D" w:rsidRDefault="00E40B5D">
      <w:pPr>
        <w:rPr>
          <w:sz w:val="28"/>
          <w:szCs w:val="28"/>
          <w:u w:val="single"/>
        </w:rPr>
      </w:pPr>
    </w:p>
    <w:p w:rsidR="00E40B5D" w:rsidRPr="00E40B5D" w:rsidRDefault="00E40B5D">
      <w:pPr>
        <w:rPr>
          <w:sz w:val="28"/>
          <w:szCs w:val="28"/>
          <w:u w:val="single"/>
        </w:rPr>
      </w:pPr>
    </w:p>
    <w:sectPr w:rsidR="00E40B5D" w:rsidRPr="00E40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5D"/>
    <w:rsid w:val="00197A87"/>
    <w:rsid w:val="003E4C2C"/>
    <w:rsid w:val="00C706E5"/>
    <w:rsid w:val="00E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2018-01-15T07:43:00Z</dcterms:created>
  <dcterms:modified xsi:type="dcterms:W3CDTF">2018-01-15T07:43:00Z</dcterms:modified>
</cp:coreProperties>
</file>